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5" w:rsidRPr="002228AF" w:rsidRDefault="00740345" w:rsidP="00740345">
      <w:pPr>
        <w:pStyle w:val="Heading1"/>
        <w:tabs>
          <w:tab w:val="left" w:pos="5310"/>
        </w:tabs>
        <w:ind w:right="-1440"/>
        <w:rPr>
          <w:rFonts w:ascii="Gill Sans Light" w:hAnsi="Gill Sans Light"/>
          <w:b/>
          <w:spacing w:val="60"/>
          <w:sz w:val="22"/>
          <w:u w:val="none"/>
        </w:rPr>
      </w:pPr>
      <w:bookmarkStart w:id="0" w:name="OLE_LINK1"/>
      <w:bookmarkStart w:id="1" w:name="OLE_LINK2"/>
      <w:bookmarkStart w:id="2" w:name="_GoBack"/>
      <w:bookmarkEnd w:id="2"/>
      <w:r w:rsidRPr="002228AF">
        <w:rPr>
          <w:rFonts w:ascii="Gill Sans" w:hAnsi="Gill Sans"/>
          <w:b/>
          <w:spacing w:val="60"/>
          <w:sz w:val="22"/>
          <w:u w:val="none"/>
        </w:rPr>
        <w:t xml:space="preserve">KIM CURTIS </w:t>
      </w:r>
      <w:r w:rsidRPr="002228AF">
        <w:rPr>
          <w:rFonts w:ascii="Gill Sans" w:hAnsi="Gill Sans"/>
          <w:b/>
          <w:spacing w:val="60"/>
          <w:kern w:val="18"/>
          <w:sz w:val="22"/>
          <w:u w:val="none"/>
        </w:rPr>
        <w:t xml:space="preserve">       </w:t>
      </w:r>
      <w:r w:rsidR="00A748A1">
        <w:rPr>
          <w:rFonts w:ascii="Gill Sans" w:hAnsi="Gill Sans"/>
          <w:b/>
          <w:spacing w:val="60"/>
          <w:kern w:val="18"/>
          <w:sz w:val="22"/>
          <w:u w:val="none"/>
        </w:rPr>
        <w:t xml:space="preserve"> </w:t>
      </w:r>
      <w:r w:rsidRPr="002228AF">
        <w:rPr>
          <w:rFonts w:ascii="Gill Sans" w:hAnsi="Gill Sans"/>
          <w:b/>
          <w:spacing w:val="60"/>
          <w:kern w:val="18"/>
          <w:sz w:val="22"/>
          <w:u w:val="none"/>
        </w:rPr>
        <w:t>COSTUME DESIGN &amp; CRAFTWORK</w:t>
      </w:r>
    </w:p>
    <w:p w:rsidR="00740345" w:rsidRDefault="00740345" w:rsidP="00740345">
      <w:pPr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</w:p>
    <w:p w:rsidR="00740345" w:rsidRDefault="00740345" w:rsidP="00740345">
      <w:pPr>
        <w:ind w:left="2880"/>
        <w:rPr>
          <w:rFonts w:ascii="Gill Sans Light" w:hAnsi="Gill Sans Light"/>
          <w:sz w:val="18"/>
        </w:rPr>
      </w:pPr>
      <w:r>
        <w:rPr>
          <w:rFonts w:ascii="Gill Sans Light" w:hAnsi="Gill Sans Light"/>
          <w:sz w:val="16"/>
        </w:rPr>
        <w:t xml:space="preserve">      </w:t>
      </w:r>
      <w:r>
        <w:rPr>
          <w:rFonts w:ascii="Gill Sans Light" w:hAnsi="Gill Sans Light"/>
          <w:sz w:val="18"/>
        </w:rPr>
        <w:t xml:space="preserve">505 West John Street </w:t>
      </w:r>
      <w:r>
        <w:rPr>
          <w:rFonts w:ascii="Gill Sans Light" w:hAnsi="Gill Sans Light"/>
          <w:sz w:val="18"/>
        </w:rPr>
        <w:tab/>
      </w:r>
      <w:r>
        <w:rPr>
          <w:rFonts w:ascii="Gill Sans Light" w:hAnsi="Gill Sans Light"/>
          <w:sz w:val="18"/>
        </w:rPr>
        <w:tab/>
        <w:t xml:space="preserve">217 </w:t>
      </w:r>
      <w:r w:rsidR="00A748A1">
        <w:rPr>
          <w:rFonts w:ascii="Gill Sans Light" w:hAnsi="Gill Sans Light"/>
          <w:sz w:val="18"/>
        </w:rPr>
        <w:t>819 6535</w:t>
      </w:r>
    </w:p>
    <w:p w:rsidR="00740345" w:rsidRDefault="00740345" w:rsidP="00740345">
      <w:pPr>
        <w:rPr>
          <w:rFonts w:ascii="Gill Sans Light" w:hAnsi="Gill Sans Light"/>
          <w:spacing w:val="28"/>
          <w:sz w:val="16"/>
        </w:rPr>
      </w:pPr>
      <w:r>
        <w:rPr>
          <w:rFonts w:ascii="Gill Sans Light" w:hAnsi="Gill Sans Light"/>
          <w:sz w:val="18"/>
        </w:rPr>
        <w:tab/>
      </w:r>
      <w:r>
        <w:rPr>
          <w:rFonts w:ascii="Gill Sans Light" w:hAnsi="Gill Sans Light"/>
          <w:sz w:val="18"/>
        </w:rPr>
        <w:tab/>
      </w:r>
      <w:r>
        <w:rPr>
          <w:rFonts w:ascii="Gill Sans Light" w:hAnsi="Gill Sans Light"/>
          <w:sz w:val="18"/>
        </w:rPr>
        <w:tab/>
      </w:r>
      <w:r>
        <w:rPr>
          <w:rFonts w:ascii="Gill Sans Light" w:hAnsi="Gill Sans Light"/>
          <w:sz w:val="18"/>
        </w:rPr>
        <w:tab/>
        <w:t xml:space="preserve">     Champaign, IL  61820</w:t>
      </w:r>
      <w:r>
        <w:rPr>
          <w:rFonts w:ascii="Gill Sans Light" w:hAnsi="Gill Sans Light"/>
          <w:sz w:val="18"/>
        </w:rPr>
        <w:tab/>
      </w:r>
      <w:r>
        <w:rPr>
          <w:rFonts w:ascii="Gill Sans Light" w:hAnsi="Gill Sans Light"/>
          <w:sz w:val="18"/>
        </w:rPr>
        <w:tab/>
      </w:r>
      <w:r w:rsidR="00A748A1">
        <w:rPr>
          <w:rFonts w:ascii="Gill Sans Light" w:hAnsi="Gill Sans Light"/>
          <w:sz w:val="18"/>
        </w:rPr>
        <w:t>info@kimcurtis.net</w:t>
      </w:r>
      <w:r>
        <w:rPr>
          <w:rFonts w:ascii="Gill Sans Light" w:hAnsi="Gill Sans Light"/>
          <w:spacing w:val="28"/>
          <w:sz w:val="16"/>
        </w:rPr>
        <w:tab/>
      </w:r>
      <w:r>
        <w:rPr>
          <w:rFonts w:ascii="Gill Sans Light" w:hAnsi="Gill Sans Light"/>
          <w:spacing w:val="28"/>
          <w:sz w:val="16"/>
        </w:rPr>
        <w:tab/>
      </w:r>
    </w:p>
    <w:p w:rsidR="00740345" w:rsidRDefault="00740345" w:rsidP="00740345">
      <w:pPr>
        <w:spacing w:line="360" w:lineRule="auto"/>
        <w:rPr>
          <w:rFonts w:ascii="Gill Sans Light" w:hAnsi="Gill Sans Light"/>
          <w:spacing w:val="28"/>
          <w:sz w:val="16"/>
        </w:rPr>
      </w:pPr>
    </w:p>
    <w:p w:rsidR="00740345" w:rsidRDefault="00740345" w:rsidP="00740345">
      <w:pPr>
        <w:spacing w:line="360" w:lineRule="auto"/>
        <w:rPr>
          <w:rFonts w:ascii="Gill Sans Light" w:hAnsi="Gill Sans Light"/>
          <w:b/>
          <w:spacing w:val="28"/>
          <w:sz w:val="16"/>
        </w:rPr>
      </w:pPr>
    </w:p>
    <w:p w:rsidR="00740345" w:rsidRDefault="00740345" w:rsidP="00740345">
      <w:pPr>
        <w:spacing w:line="360" w:lineRule="auto"/>
        <w:rPr>
          <w:rFonts w:ascii="Gill Sans Light" w:hAnsi="Gill Sans Light"/>
          <w:b/>
          <w:sz w:val="16"/>
        </w:rPr>
      </w:pPr>
      <w:r>
        <w:rPr>
          <w:rFonts w:ascii="Gill Sans" w:hAnsi="Gill Sans"/>
          <w:b/>
          <w:spacing w:val="60"/>
          <w:sz w:val="18"/>
        </w:rPr>
        <w:t>OPERA</w:t>
      </w:r>
      <w:r>
        <w:rPr>
          <w:rFonts w:ascii="Gill Sans Light" w:hAnsi="Gill Sans Light"/>
          <w:b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San Francisco Opera Costume Shop: Master Craftsperson</w:t>
      </w:r>
      <w:r>
        <w:rPr>
          <w:rFonts w:ascii="Gill Sans Light" w:hAnsi="Gill Sans Light"/>
          <w:b/>
          <w:sz w:val="16"/>
        </w:rPr>
        <w:t xml:space="preserve"> </w:t>
      </w:r>
      <w:r w:rsidR="002228AF">
        <w:rPr>
          <w:rFonts w:ascii="Gill Sans Light" w:hAnsi="Gill Sans Light"/>
          <w:b/>
          <w:sz w:val="16"/>
        </w:rPr>
        <w:tab/>
      </w:r>
    </w:p>
    <w:p w:rsidR="00740345" w:rsidRDefault="00740345" w:rsidP="00740345">
      <w:pPr>
        <w:spacing w:line="360" w:lineRule="auto"/>
        <w:ind w:left="2880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 xml:space="preserve">     Created and supervised construction of costume items such as </w:t>
      </w:r>
    </w:p>
    <w:p w:rsidR="00740345" w:rsidRDefault="00740345" w:rsidP="00740345">
      <w:pPr>
        <w:spacing w:line="360" w:lineRule="auto"/>
        <w:ind w:left="2880" w:right="-1440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 xml:space="preserve">     armor, jewelry, masks, leather goods and animals, 1995-2001            Costume Dir: Jenny Green</w:t>
      </w:r>
    </w:p>
    <w:p w:rsidR="00740345" w:rsidRDefault="00740345" w:rsidP="00740345">
      <w:pPr>
        <w:spacing w:line="360" w:lineRule="auto"/>
        <w:ind w:left="2160" w:firstLine="720"/>
        <w:rPr>
          <w:rFonts w:ascii="Gill Sans" w:hAnsi="Gill Sans"/>
          <w:sz w:val="16"/>
        </w:rPr>
      </w:pPr>
      <w:r>
        <w:rPr>
          <w:rFonts w:ascii="Gill Sans Light" w:hAnsi="Gill Sans Light"/>
          <w:b/>
          <w:sz w:val="16"/>
        </w:rPr>
        <w:t xml:space="preserve">    </w:t>
      </w:r>
      <w:r w:rsidR="00A748A1">
        <w:rPr>
          <w:rFonts w:ascii="Gill Sans Light" w:hAnsi="Gill Sans Light"/>
          <w:b/>
          <w:sz w:val="16"/>
        </w:rPr>
        <w:t xml:space="preserve"> </w:t>
      </w:r>
      <w:r>
        <w:rPr>
          <w:rFonts w:ascii="Gill Sans" w:hAnsi="Gill Sans"/>
          <w:sz w:val="16"/>
        </w:rPr>
        <w:t>Opera Theatre of St. Louis</w:t>
      </w:r>
    </w:p>
    <w:p w:rsidR="00740345" w:rsidRDefault="00740345" w:rsidP="00740345">
      <w:pPr>
        <w:spacing w:line="360" w:lineRule="auto"/>
        <w:ind w:left="2160" w:firstLine="720"/>
        <w:rPr>
          <w:rFonts w:ascii="Gill Sans Light" w:hAnsi="Gill Sans Light"/>
          <w:sz w:val="16"/>
        </w:rPr>
      </w:pPr>
      <w:r>
        <w:rPr>
          <w:rFonts w:ascii="Gill Sans Light" w:hAnsi="Gill Sans Light"/>
          <w:b/>
          <w:sz w:val="16"/>
        </w:rPr>
        <w:t xml:space="preserve">    </w:t>
      </w:r>
      <w:r w:rsidR="00A748A1">
        <w:rPr>
          <w:rFonts w:ascii="Gill Sans Light" w:hAnsi="Gill Sans Light"/>
          <w:b/>
          <w:sz w:val="16"/>
        </w:rPr>
        <w:t xml:space="preserve"> </w:t>
      </w:r>
      <w:r>
        <w:rPr>
          <w:rFonts w:ascii="Gill Sans Light" w:hAnsi="Gill Sans Light"/>
          <w:sz w:val="16"/>
        </w:rPr>
        <w:t xml:space="preserve">Asst. </w:t>
      </w:r>
      <w:proofErr w:type="spellStart"/>
      <w:r>
        <w:rPr>
          <w:rFonts w:ascii="Gill Sans Light" w:hAnsi="Gill Sans Light"/>
          <w:sz w:val="16"/>
        </w:rPr>
        <w:t>Craftshop</w:t>
      </w:r>
      <w:proofErr w:type="spellEnd"/>
      <w:r>
        <w:rPr>
          <w:rFonts w:ascii="Gill Sans Light" w:hAnsi="Gill Sans Light"/>
          <w:sz w:val="16"/>
        </w:rPr>
        <w:t xml:space="preserve">  Manager,1993,1994  </w:t>
      </w:r>
      <w:r>
        <w:rPr>
          <w:rFonts w:ascii="Gill Sans Light" w:hAnsi="Gill Sans Light"/>
          <w:sz w:val="16"/>
        </w:rPr>
        <w:tab/>
        <w:t xml:space="preserve">      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Shop </w:t>
      </w:r>
      <w:proofErr w:type="spellStart"/>
      <w:r>
        <w:rPr>
          <w:rFonts w:ascii="Gill Sans Light" w:hAnsi="Gill Sans Light"/>
          <w:sz w:val="16"/>
        </w:rPr>
        <w:t>Mgr</w:t>
      </w:r>
      <w:proofErr w:type="spellEnd"/>
      <w:r>
        <w:rPr>
          <w:rFonts w:ascii="Gill Sans Light" w:hAnsi="Gill Sans Light"/>
          <w:sz w:val="16"/>
        </w:rPr>
        <w:t xml:space="preserve">: Pat </w:t>
      </w:r>
      <w:proofErr w:type="spellStart"/>
      <w:r>
        <w:rPr>
          <w:rFonts w:ascii="Gill Sans Light" w:hAnsi="Gill Sans Light"/>
          <w:sz w:val="16"/>
        </w:rPr>
        <w:t>Seyller</w:t>
      </w:r>
      <w:proofErr w:type="spellEnd"/>
    </w:p>
    <w:p w:rsidR="00740345" w:rsidRDefault="00740345" w:rsidP="00740345">
      <w:pPr>
        <w:spacing w:line="360" w:lineRule="auto"/>
        <w:ind w:left="2160" w:firstLine="720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 xml:space="preserve">     Costume Design Assistant: Armida, 1994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Designer: B. Modern</w:t>
      </w:r>
    </w:p>
    <w:p w:rsidR="00740345" w:rsidRDefault="00740345" w:rsidP="00740345">
      <w:pPr>
        <w:spacing w:line="360" w:lineRule="auto"/>
        <w:ind w:left="2160" w:firstLine="720"/>
        <w:rPr>
          <w:rFonts w:ascii="Gill Sans Light" w:hAnsi="Gill Sans Light"/>
          <w:sz w:val="16"/>
        </w:rPr>
      </w:pPr>
      <w:r>
        <w:rPr>
          <w:rFonts w:ascii="Gill Sans Light" w:hAnsi="Gill Sans Light"/>
          <w:b/>
          <w:sz w:val="16"/>
        </w:rPr>
        <w:t xml:space="preserve">    </w:t>
      </w:r>
      <w:r w:rsidR="00A748A1">
        <w:rPr>
          <w:rFonts w:ascii="Gill Sans Light" w:hAnsi="Gill Sans Light"/>
          <w:b/>
          <w:sz w:val="16"/>
        </w:rPr>
        <w:t xml:space="preserve"> </w:t>
      </w:r>
      <w:r>
        <w:rPr>
          <w:rFonts w:ascii="Gill Sans" w:hAnsi="Gill Sans"/>
          <w:sz w:val="16"/>
        </w:rPr>
        <w:t>Opera San Jos</w:t>
      </w:r>
      <w:r w:rsidR="00CD239B">
        <w:rPr>
          <w:rFonts w:ascii="Gill Sans" w:hAnsi="Gill Sans"/>
          <w:sz w:val="16"/>
        </w:rPr>
        <w:t>é</w:t>
      </w:r>
      <w:r>
        <w:rPr>
          <w:rFonts w:ascii="Gill Sans" w:hAnsi="Gill Sans"/>
          <w:sz w:val="16"/>
        </w:rPr>
        <w:t xml:space="preserve">  </w:t>
      </w:r>
      <w:r>
        <w:rPr>
          <w:rFonts w:ascii="Gill Sans Light" w:hAnsi="Gill Sans Light"/>
          <w:sz w:val="16"/>
        </w:rPr>
        <w:t>Resident Costumer, 1991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Daniele </w:t>
      </w:r>
      <w:proofErr w:type="spellStart"/>
      <w:r>
        <w:rPr>
          <w:rFonts w:ascii="Gill Sans Light" w:hAnsi="Gill Sans Light"/>
          <w:sz w:val="16"/>
        </w:rPr>
        <w:t>Helfgot</w:t>
      </w:r>
      <w:proofErr w:type="spellEnd"/>
    </w:p>
    <w:p w:rsidR="00A748A1" w:rsidRDefault="00A748A1" w:rsidP="00740345">
      <w:pPr>
        <w:spacing w:line="360" w:lineRule="auto"/>
        <w:rPr>
          <w:rFonts w:ascii="Gill Sans" w:hAnsi="Gill Sans"/>
          <w:b/>
          <w:spacing w:val="60"/>
          <w:sz w:val="18"/>
        </w:rPr>
      </w:pPr>
    </w:p>
    <w:p w:rsidR="00A748A1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" w:hAnsi="Gill Sans"/>
          <w:b/>
          <w:spacing w:val="60"/>
          <w:sz w:val="18"/>
        </w:rPr>
        <w:t>THEATER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 w:rsidRPr="00A748A1">
        <w:rPr>
          <w:rFonts w:ascii="Gill Sans Light" w:hAnsi="Gill Sans Light"/>
          <w:b/>
          <w:sz w:val="16"/>
        </w:rPr>
        <w:t xml:space="preserve">    </w:t>
      </w:r>
      <w:r w:rsidR="007844E3">
        <w:rPr>
          <w:rFonts w:ascii="Gill Sans Light" w:hAnsi="Gill Sans Light"/>
          <w:b/>
          <w:sz w:val="16"/>
        </w:rPr>
        <w:t xml:space="preserve"> </w:t>
      </w:r>
      <w:r w:rsidR="00A748A1" w:rsidRPr="00A748A1">
        <w:rPr>
          <w:rFonts w:ascii="Gill Sans" w:hAnsi="Gill Sans" w:cs="Gill Sans" w:hint="cs"/>
          <w:sz w:val="16"/>
        </w:rPr>
        <w:t>Lyric Theatre at Illinois</w:t>
      </w:r>
      <w:r w:rsidR="00A748A1">
        <w:rPr>
          <w:rFonts w:ascii="Gill Sans Light" w:hAnsi="Gill Sans Light"/>
          <w:sz w:val="16"/>
        </w:rPr>
        <w:t xml:space="preserve"> </w:t>
      </w:r>
      <w:r w:rsidR="00A748A1">
        <w:rPr>
          <w:rFonts w:ascii="Gill Sans Light" w:hAnsi="Gill Sans Light"/>
          <w:sz w:val="16"/>
        </w:rPr>
        <w:tab/>
      </w:r>
      <w:r w:rsidR="00A748A1">
        <w:rPr>
          <w:rFonts w:ascii="Gill Sans Light" w:hAnsi="Gill Sans Light"/>
          <w:sz w:val="16"/>
        </w:rPr>
        <w:tab/>
      </w:r>
      <w:r w:rsidR="00A748A1">
        <w:rPr>
          <w:rFonts w:ascii="Gill Sans Light" w:hAnsi="Gill Sans Light"/>
          <w:sz w:val="16"/>
        </w:rPr>
        <w:tab/>
      </w:r>
      <w:r w:rsidR="00A748A1">
        <w:rPr>
          <w:rFonts w:ascii="Gill Sans Light" w:hAnsi="Gill Sans Light"/>
          <w:sz w:val="16"/>
        </w:rPr>
        <w:tab/>
        <w:t xml:space="preserve">      </w:t>
      </w:r>
      <w:r w:rsidR="00A748A1" w:rsidRPr="00A748A1">
        <w:rPr>
          <w:rFonts w:ascii="Gill Sans" w:hAnsi="Gill Sans" w:cs="Gill Sans" w:hint="cs"/>
          <w:sz w:val="16"/>
        </w:rPr>
        <w:t>Design</w:t>
      </w:r>
    </w:p>
    <w:p w:rsidR="00A748A1" w:rsidRDefault="00A748A1" w:rsidP="00A748A1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</w:t>
      </w:r>
      <w:r w:rsidR="007844E3">
        <w:rPr>
          <w:rFonts w:ascii="Gill Sans Light" w:hAnsi="Gill Sans Light"/>
          <w:sz w:val="16"/>
        </w:rPr>
        <w:t xml:space="preserve"> </w:t>
      </w:r>
      <w:r>
        <w:rPr>
          <w:rFonts w:ascii="Gill Sans Light" w:hAnsi="Gill Sans Light"/>
          <w:sz w:val="16"/>
        </w:rPr>
        <w:t>Into the Woods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Jessi Hill</w:t>
      </w:r>
    </w:p>
    <w:p w:rsidR="00740345" w:rsidRDefault="00740345" w:rsidP="00740345">
      <w:pPr>
        <w:spacing w:line="360" w:lineRule="auto"/>
        <w:ind w:left="2160" w:firstLine="720"/>
        <w:rPr>
          <w:rFonts w:ascii="Gill Sans Light" w:hAnsi="Gill Sans Light"/>
          <w:b/>
          <w:sz w:val="16"/>
        </w:rPr>
      </w:pPr>
      <w:r>
        <w:rPr>
          <w:rFonts w:ascii="Gill Sans Light" w:hAnsi="Gill Sans Light"/>
          <w:sz w:val="16"/>
        </w:rPr>
        <w:t xml:space="preserve">     </w:t>
      </w:r>
      <w:r>
        <w:rPr>
          <w:rFonts w:ascii="Gill Sans" w:hAnsi="Gill Sans"/>
          <w:sz w:val="16"/>
        </w:rPr>
        <w:t>Montana Shakespeare in the Parks, Bozeman , MT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E02400" w:rsidRDefault="00740345" w:rsidP="00E02400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Henry IV, part 1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Joel </w:t>
      </w:r>
      <w:proofErr w:type="spellStart"/>
      <w:r>
        <w:rPr>
          <w:rFonts w:ascii="Gill Sans Light" w:hAnsi="Gill Sans Light"/>
          <w:sz w:val="16"/>
        </w:rPr>
        <w:t>Jahnk</w:t>
      </w:r>
      <w:r w:rsidR="00E02400">
        <w:rPr>
          <w:rFonts w:ascii="Gill Sans Light" w:hAnsi="Gill Sans Light"/>
          <w:sz w:val="16"/>
        </w:rPr>
        <w:t>e</w:t>
      </w:r>
      <w:proofErr w:type="spellEnd"/>
    </w:p>
    <w:p w:rsidR="00740345" w:rsidRPr="00E02400" w:rsidRDefault="00E02400" w:rsidP="00E02400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 xml:space="preserve">                                                                     </w:t>
      </w:r>
      <w:r w:rsidR="00740345">
        <w:rPr>
          <w:rFonts w:ascii="Gill Sans Light" w:hAnsi="Gill Sans Light"/>
          <w:sz w:val="16"/>
        </w:rPr>
        <w:t xml:space="preserve"> </w:t>
      </w:r>
      <w:r w:rsidR="00740345" w:rsidRPr="00740345">
        <w:rPr>
          <w:rFonts w:ascii="Gill Sans" w:hAnsi="Gill Sans"/>
          <w:sz w:val="16"/>
        </w:rPr>
        <w:t>Center Repertory Theater, Walnut Creek, CA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</w:t>
      </w:r>
      <w:r w:rsidR="002228AF" w:rsidRPr="002228AF">
        <w:rPr>
          <w:rFonts w:ascii="Gill Sans" w:hAnsi="Gill Sans"/>
          <w:sz w:val="16"/>
        </w:rPr>
        <w:t xml:space="preserve">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On Borrowed Time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Lee </w:t>
      </w:r>
      <w:proofErr w:type="spellStart"/>
      <w:r>
        <w:rPr>
          <w:rFonts w:ascii="Gill Sans Light" w:hAnsi="Gill Sans Light"/>
          <w:sz w:val="16"/>
        </w:rPr>
        <w:t>Sankowich</w:t>
      </w:r>
      <w:proofErr w:type="spellEnd"/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</w:t>
      </w:r>
      <w:r>
        <w:rPr>
          <w:rFonts w:ascii="Gill Sans" w:hAnsi="Gill Sans"/>
          <w:sz w:val="16"/>
        </w:rPr>
        <w:t xml:space="preserve"> Marin Theater Company, Mill Valley, CA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Morning’s at Seven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Lee </w:t>
      </w:r>
      <w:proofErr w:type="spellStart"/>
      <w:r>
        <w:rPr>
          <w:rFonts w:ascii="Gill Sans Light" w:hAnsi="Gill Sans Light"/>
          <w:sz w:val="16"/>
        </w:rPr>
        <w:t>Sankowich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Molly Sweeney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Lee </w:t>
      </w:r>
      <w:proofErr w:type="spellStart"/>
      <w:r>
        <w:rPr>
          <w:rFonts w:ascii="Gill Sans Light" w:hAnsi="Gill Sans Light"/>
          <w:sz w:val="16"/>
        </w:rPr>
        <w:t>Sankowich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The Old Lady’s Guide to Survival 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Lee </w:t>
      </w:r>
      <w:proofErr w:type="spellStart"/>
      <w:r>
        <w:rPr>
          <w:rFonts w:ascii="Gill Sans Light" w:hAnsi="Gill Sans Light"/>
          <w:sz w:val="16"/>
        </w:rPr>
        <w:t>Sankowich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Avenue X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Eleanor </w:t>
      </w:r>
      <w:proofErr w:type="spellStart"/>
      <w:r>
        <w:rPr>
          <w:rFonts w:ascii="Gill Sans Light" w:hAnsi="Gill Sans Light"/>
          <w:sz w:val="16"/>
        </w:rPr>
        <w:t>Reissa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Picnic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</w:t>
      </w:r>
      <w:proofErr w:type="spellStart"/>
      <w:r>
        <w:rPr>
          <w:rFonts w:ascii="Gill Sans Light" w:hAnsi="Gill Sans Light"/>
          <w:sz w:val="16"/>
        </w:rPr>
        <w:t>Scheie</w:t>
      </w:r>
      <w:proofErr w:type="spellEnd"/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Aurora Theater Company, Berkeley, CA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The Mystery of Irma </w:t>
      </w:r>
      <w:proofErr w:type="spellStart"/>
      <w:r>
        <w:rPr>
          <w:rFonts w:ascii="Gill Sans Light" w:hAnsi="Gill Sans Light"/>
          <w:sz w:val="16"/>
        </w:rPr>
        <w:t>Vep</w:t>
      </w:r>
      <w:proofErr w:type="spellEnd"/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</w:t>
      </w:r>
      <w:proofErr w:type="spellStart"/>
      <w:r>
        <w:rPr>
          <w:rFonts w:ascii="Gill Sans Light" w:hAnsi="Gill Sans Light"/>
          <w:sz w:val="16"/>
        </w:rPr>
        <w:t>Scheie</w:t>
      </w:r>
      <w:proofErr w:type="spellEnd"/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Theatre Rhinoceros, San Francisco, CA</w:t>
      </w:r>
      <w:r w:rsidR="002228AF">
        <w:rPr>
          <w:rFonts w:ascii="Gill Sans" w:hAnsi="Gill Sans"/>
          <w:sz w:val="16"/>
        </w:rPr>
        <w:t xml:space="preserve">   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The Stand In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</w:t>
      </w:r>
      <w:proofErr w:type="spellStart"/>
      <w:r>
        <w:rPr>
          <w:rFonts w:ascii="Gill Sans Light" w:hAnsi="Gill Sans Light"/>
          <w:sz w:val="16"/>
        </w:rPr>
        <w:t>Scheie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Desk Set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</w:t>
      </w:r>
      <w:proofErr w:type="spellStart"/>
      <w:r>
        <w:rPr>
          <w:rFonts w:ascii="Gill Sans Light" w:hAnsi="Gill Sans Light"/>
          <w:sz w:val="16"/>
        </w:rPr>
        <w:t>Scheie</w:t>
      </w:r>
      <w:proofErr w:type="spellEnd"/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Twelfth Night 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</w:t>
      </w:r>
      <w:proofErr w:type="spellStart"/>
      <w:r>
        <w:rPr>
          <w:rFonts w:ascii="Gill Sans Light" w:hAnsi="Gill Sans Light"/>
          <w:sz w:val="16"/>
        </w:rPr>
        <w:t>Scheie</w:t>
      </w:r>
      <w:proofErr w:type="spellEnd"/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Marin Shakespeare Company, San Rafael, CA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A Midsummer Night’s Dream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Robert Currier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The Tempest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Robert Currier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A Comedy of Errors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Robert Currier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Macbeth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Robert Currier</w:t>
      </w:r>
    </w:p>
    <w:p w:rsidR="00740345" w:rsidRPr="0057131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proofErr w:type="spellStart"/>
      <w:r>
        <w:rPr>
          <w:rFonts w:ascii="Gill Sans" w:hAnsi="Gill Sans"/>
          <w:sz w:val="16"/>
        </w:rPr>
        <w:t>Geothe-Institut</w:t>
      </w:r>
      <w:proofErr w:type="spellEnd"/>
      <w:r>
        <w:rPr>
          <w:rFonts w:ascii="Gill Sans" w:hAnsi="Gill Sans"/>
          <w:sz w:val="16"/>
        </w:rPr>
        <w:t>, San Francisco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</w:t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ind w:left="2160" w:firstLine="720"/>
        <w:rPr>
          <w:rFonts w:ascii="Gill Sans Light" w:hAnsi="Gill Sans Light" w:cs="Georgia"/>
          <w:color w:val="1A1A1A"/>
          <w:sz w:val="16"/>
          <w:szCs w:val="28"/>
        </w:rPr>
      </w:pPr>
      <w:r>
        <w:rPr>
          <w:rFonts w:ascii="Gill Sans Light" w:hAnsi="Gill Sans Light" w:cs="Georgia"/>
          <w:color w:val="1A1A1A"/>
          <w:sz w:val="16"/>
          <w:szCs w:val="28"/>
        </w:rPr>
        <w:t xml:space="preserve">     </w:t>
      </w:r>
      <w:r w:rsidRPr="00571315">
        <w:rPr>
          <w:rFonts w:ascii="Gill Sans Light" w:hAnsi="Gill Sans Light" w:cs="Georgia"/>
          <w:color w:val="1A1A1A"/>
          <w:sz w:val="16"/>
          <w:szCs w:val="28"/>
        </w:rPr>
        <w:t>The Seven Addictions and Five Professions of Anita Berber</w:t>
      </w:r>
      <w:r>
        <w:rPr>
          <w:rFonts w:ascii="Gill Sans Light" w:hAnsi="Gill Sans Light" w:cs="Georgia"/>
          <w:color w:val="1A1A1A"/>
          <w:sz w:val="16"/>
          <w:szCs w:val="28"/>
        </w:rPr>
        <w:tab/>
        <w:t xml:space="preserve">      Dir: Mel Gordon</w:t>
      </w:r>
    </w:p>
    <w:p w:rsidR="00740345" w:rsidRPr="00571315" w:rsidRDefault="00740345" w:rsidP="00740345">
      <w:pPr>
        <w:ind w:left="2160" w:firstLine="720"/>
        <w:rPr>
          <w:rFonts w:ascii="Gill Sans Light" w:hAnsi="Gill Sans Light"/>
          <w:sz w:val="16"/>
        </w:rPr>
      </w:pPr>
      <w:r>
        <w:rPr>
          <w:rFonts w:ascii="Gill Sans Light" w:hAnsi="Gill Sans Light" w:cs="Georgia"/>
          <w:color w:val="1A1A1A"/>
          <w:sz w:val="16"/>
          <w:szCs w:val="28"/>
        </w:rPr>
        <w:tab/>
        <w:t xml:space="preserve">     with special guest Nina Hagen</w:t>
      </w:r>
    </w:p>
    <w:p w:rsidR="00740345" w:rsidRPr="00A200BF" w:rsidRDefault="00740345" w:rsidP="00740345">
      <w:pPr>
        <w:spacing w:line="360" w:lineRule="auto"/>
        <w:rPr>
          <w:rFonts w:ascii="Gill Sans Light" w:hAnsi="Gill Sans Light" w:cs="Georgia"/>
          <w:color w:val="1A1A1A"/>
          <w:sz w:val="16"/>
          <w:szCs w:val="28"/>
        </w:rPr>
      </w:pPr>
      <w:r>
        <w:rPr>
          <w:rFonts w:ascii="Gill Sans Light" w:hAnsi="Gill Sans Light"/>
          <w:b/>
          <w:sz w:val="16"/>
        </w:rPr>
        <w:tab/>
      </w:r>
      <w:r>
        <w:rPr>
          <w:rFonts w:ascii="Gill Sans Light" w:hAnsi="Gill Sans Light"/>
          <w:b/>
          <w:sz w:val="16"/>
        </w:rPr>
        <w:tab/>
      </w:r>
      <w:r>
        <w:rPr>
          <w:rFonts w:ascii="Gill Sans Light" w:hAnsi="Gill Sans Light"/>
          <w:b/>
          <w:sz w:val="16"/>
        </w:rPr>
        <w:tab/>
      </w:r>
      <w:r>
        <w:rPr>
          <w:rFonts w:ascii="Gill Sans Light" w:hAnsi="Gill Sans Light"/>
          <w:b/>
          <w:sz w:val="16"/>
        </w:rPr>
        <w:tab/>
      </w:r>
      <w:r w:rsidRPr="00571315">
        <w:rPr>
          <w:rFonts w:ascii="Gill Sans Light" w:hAnsi="Gill Sans Light"/>
          <w:b/>
          <w:sz w:val="16"/>
        </w:rPr>
        <w:t xml:space="preserve"> </w:t>
      </w:r>
      <w:r>
        <w:rPr>
          <w:rFonts w:ascii="Gill Sans Light" w:hAnsi="Gill Sans Light"/>
          <w:b/>
          <w:sz w:val="16"/>
        </w:rPr>
        <w:t xml:space="preserve">   </w:t>
      </w:r>
      <w:proofErr w:type="spellStart"/>
      <w:r w:rsidRPr="00571315">
        <w:rPr>
          <w:rFonts w:ascii="Gill Sans Light" w:hAnsi="Gill Sans Light" w:cs="Georgia"/>
          <w:color w:val="1A1A1A"/>
          <w:sz w:val="16"/>
          <w:szCs w:val="28"/>
        </w:rPr>
        <w:t>Hanussen</w:t>
      </w:r>
      <w:proofErr w:type="spellEnd"/>
      <w:r w:rsidRPr="00571315">
        <w:rPr>
          <w:rFonts w:ascii="Gill Sans Light" w:hAnsi="Gill Sans Light" w:cs="Georgia"/>
          <w:color w:val="1A1A1A"/>
          <w:sz w:val="16"/>
          <w:szCs w:val="28"/>
        </w:rPr>
        <w:t>: The True Story of Hitler's Jewish Clairvoyant</w:t>
      </w:r>
      <w:r>
        <w:rPr>
          <w:rFonts w:ascii="Gill Sans Light" w:hAnsi="Gill Sans Light" w:cs="Georgia"/>
          <w:color w:val="1A1A1A"/>
          <w:sz w:val="16"/>
          <w:szCs w:val="28"/>
        </w:rPr>
        <w:tab/>
        <w:t xml:space="preserve">      Dir: Mel Gordon</w:t>
      </w:r>
    </w:p>
    <w:p w:rsidR="00740345" w:rsidRDefault="00740345" w:rsidP="00A748A1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</w:p>
    <w:p w:rsidR="00740345" w:rsidRPr="00E02400" w:rsidRDefault="00740345" w:rsidP="00E02400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Climate Theater, San Francisco, CA</w:t>
      </w:r>
      <w:r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  <w:r>
        <w:rPr>
          <w:rFonts w:ascii="Gill Sans" w:hAnsi="Gill Sans"/>
          <w:sz w:val="16"/>
        </w:rPr>
        <w:tab/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Still Warm, by Amy Freed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Danny Kovacs</w:t>
      </w:r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MAKE*A*CIRCUS, San Francisco, CA</w:t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</w:r>
      <w:r w:rsidR="002228AF">
        <w:rPr>
          <w:rFonts w:ascii="Gill Sans" w:hAnsi="Gill Sans"/>
          <w:sz w:val="16"/>
        </w:rPr>
        <w:tab/>
        <w:t xml:space="preserve">      Design</w:t>
      </w:r>
      <w:r>
        <w:rPr>
          <w:rFonts w:ascii="Gill Sans" w:hAnsi="Gill Sans"/>
          <w:sz w:val="16"/>
        </w:rPr>
        <w:tab/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1992 Production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Peggy Ford</w:t>
      </w:r>
    </w:p>
    <w:p w:rsidR="00740345" w:rsidRDefault="00740345" w:rsidP="00740345">
      <w:pPr>
        <w:spacing w:line="360" w:lineRule="auto"/>
        <w:rPr>
          <w:rFonts w:ascii="Gill Sans" w:hAnsi="Gill Sans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American Conservatory Theater, San Francisco, CA</w:t>
      </w:r>
      <w:r w:rsidR="002228AF">
        <w:rPr>
          <w:rFonts w:ascii="Gill Sans" w:hAnsi="Gill Sans"/>
          <w:sz w:val="16"/>
        </w:rPr>
        <w:tab/>
        <w:t xml:space="preserve">      Design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Plays-in-Progress Series: Pigeon Egghead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Dir: Benny Ambush</w:t>
      </w:r>
    </w:p>
    <w:p w:rsidR="00A748A1" w:rsidRDefault="00A748A1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lastRenderedPageBreak/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</w:p>
    <w:p w:rsidR="000A4757" w:rsidRDefault="00A748A1" w:rsidP="00A748A1">
      <w:pPr>
        <w:spacing w:line="360" w:lineRule="auto"/>
        <w:rPr>
          <w:rFonts w:ascii="Gill Sans" w:hAnsi="Gill Sans" w:cs="Gill Sans"/>
          <w:sz w:val="16"/>
        </w:rPr>
      </w:pPr>
      <w:r w:rsidRPr="00A748A1">
        <w:rPr>
          <w:rFonts w:ascii="Gill Sans" w:hAnsi="Gill Sans" w:cs="Gill Sans" w:hint="cs"/>
          <w:b/>
          <w:sz w:val="18"/>
          <w:szCs w:val="18"/>
        </w:rPr>
        <w:t>D</w:t>
      </w:r>
      <w:r>
        <w:rPr>
          <w:rFonts w:ascii="Gill Sans" w:hAnsi="Gill Sans" w:cs="Gill Sans"/>
          <w:b/>
          <w:sz w:val="18"/>
          <w:szCs w:val="18"/>
        </w:rPr>
        <w:t xml:space="preserve"> </w:t>
      </w:r>
      <w:r w:rsidRPr="00A748A1">
        <w:rPr>
          <w:rFonts w:ascii="Gill Sans" w:hAnsi="Gill Sans" w:cs="Gill Sans" w:hint="cs"/>
          <w:b/>
          <w:sz w:val="18"/>
          <w:szCs w:val="18"/>
        </w:rPr>
        <w:t>A</w:t>
      </w:r>
      <w:r>
        <w:rPr>
          <w:rFonts w:ascii="Gill Sans" w:hAnsi="Gill Sans" w:cs="Gill Sans"/>
          <w:b/>
          <w:sz w:val="18"/>
          <w:szCs w:val="18"/>
        </w:rPr>
        <w:t xml:space="preserve"> </w:t>
      </w:r>
      <w:r w:rsidRPr="00A748A1">
        <w:rPr>
          <w:rFonts w:ascii="Gill Sans" w:hAnsi="Gill Sans" w:cs="Gill Sans" w:hint="cs"/>
          <w:b/>
          <w:sz w:val="18"/>
          <w:szCs w:val="18"/>
        </w:rPr>
        <w:t>N</w:t>
      </w:r>
      <w:r>
        <w:rPr>
          <w:rFonts w:ascii="Gill Sans" w:hAnsi="Gill Sans" w:cs="Gill Sans"/>
          <w:b/>
          <w:sz w:val="18"/>
          <w:szCs w:val="18"/>
        </w:rPr>
        <w:t xml:space="preserve"> </w:t>
      </w:r>
      <w:r w:rsidRPr="00A748A1">
        <w:rPr>
          <w:rFonts w:ascii="Gill Sans" w:hAnsi="Gill Sans" w:cs="Gill Sans" w:hint="cs"/>
          <w:b/>
          <w:sz w:val="18"/>
          <w:szCs w:val="18"/>
        </w:rPr>
        <w:t>C</w:t>
      </w:r>
      <w:r>
        <w:rPr>
          <w:rFonts w:ascii="Gill Sans" w:hAnsi="Gill Sans" w:cs="Gill Sans"/>
          <w:b/>
          <w:sz w:val="18"/>
          <w:szCs w:val="18"/>
        </w:rPr>
        <w:t xml:space="preserve"> </w:t>
      </w:r>
      <w:r w:rsidRPr="00A748A1">
        <w:rPr>
          <w:rFonts w:ascii="Gill Sans" w:hAnsi="Gill Sans" w:cs="Gill Sans" w:hint="cs"/>
          <w:b/>
          <w:sz w:val="18"/>
          <w:szCs w:val="18"/>
        </w:rPr>
        <w:t>E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 w:rsidR="000A4757">
        <w:rPr>
          <w:rFonts w:ascii="Gill Sans Light" w:hAnsi="Gill Sans Light"/>
          <w:sz w:val="16"/>
        </w:rPr>
        <w:t xml:space="preserve">     </w:t>
      </w:r>
      <w:r w:rsidR="000A4757" w:rsidRPr="000A4757">
        <w:rPr>
          <w:rFonts w:ascii="Gill Sans" w:hAnsi="Gill Sans" w:cs="Gill Sans" w:hint="cs"/>
          <w:sz w:val="16"/>
        </w:rPr>
        <w:t>Dance at Illinois</w:t>
      </w:r>
      <w:r w:rsidR="00061A82">
        <w:rPr>
          <w:rFonts w:ascii="Gill Sans" w:hAnsi="Gill Sans" w:cs="Gill Sans"/>
          <w:sz w:val="16"/>
        </w:rPr>
        <w:tab/>
      </w:r>
      <w:r w:rsidR="00061A82">
        <w:rPr>
          <w:rFonts w:ascii="Gill Sans" w:hAnsi="Gill Sans" w:cs="Gill Sans"/>
          <w:sz w:val="16"/>
        </w:rPr>
        <w:tab/>
      </w:r>
      <w:r w:rsidR="0032742F">
        <w:rPr>
          <w:rFonts w:ascii="Gill Sans" w:hAnsi="Gill Sans" w:cs="Gill Sans"/>
          <w:sz w:val="16"/>
        </w:rPr>
        <w:tab/>
      </w:r>
      <w:r w:rsidR="0032742F">
        <w:rPr>
          <w:rFonts w:ascii="Gill Sans" w:hAnsi="Gill Sans" w:cs="Gill Sans"/>
          <w:sz w:val="16"/>
        </w:rPr>
        <w:tab/>
      </w:r>
      <w:r w:rsidR="00DE7DB1">
        <w:rPr>
          <w:rFonts w:ascii="Gill Sans" w:hAnsi="Gill Sans" w:cs="Gill Sans"/>
          <w:sz w:val="16"/>
        </w:rPr>
        <w:tab/>
        <w:t xml:space="preserve">      </w:t>
      </w:r>
      <w:r w:rsidR="00061A82">
        <w:rPr>
          <w:rFonts w:ascii="Gill Sans" w:hAnsi="Gill Sans" w:cs="Gill Sans"/>
          <w:sz w:val="16"/>
        </w:rPr>
        <w:t xml:space="preserve"> </w:t>
      </w:r>
      <w:r w:rsidR="0032742F">
        <w:rPr>
          <w:rFonts w:ascii="Gill Sans" w:hAnsi="Gill Sans" w:cs="Gill Sans"/>
          <w:sz w:val="16"/>
        </w:rPr>
        <w:t>Design</w:t>
      </w:r>
    </w:p>
    <w:p w:rsidR="00A748A1" w:rsidRPr="00A748A1" w:rsidRDefault="000A4757" w:rsidP="00A748A1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Vestigial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 w:rsidR="0032742F">
        <w:rPr>
          <w:rFonts w:ascii="Gill Sans Light" w:hAnsi="Gill Sans Light"/>
          <w:sz w:val="16"/>
        </w:rPr>
        <w:t xml:space="preserve">       </w:t>
      </w:r>
      <w:proofErr w:type="spellStart"/>
      <w:r>
        <w:rPr>
          <w:rFonts w:ascii="Gill Sans Light" w:hAnsi="Gill Sans Light"/>
          <w:sz w:val="16"/>
        </w:rPr>
        <w:t>Chor</w:t>
      </w:r>
      <w:proofErr w:type="spellEnd"/>
      <w:r w:rsidR="0032742F">
        <w:rPr>
          <w:rFonts w:ascii="Gill Sans Light" w:hAnsi="Gill Sans Light"/>
          <w:sz w:val="16"/>
        </w:rPr>
        <w:t xml:space="preserve">: </w:t>
      </w:r>
      <w:r>
        <w:rPr>
          <w:rFonts w:ascii="Gill Sans Light" w:hAnsi="Gill Sans Light"/>
          <w:sz w:val="16"/>
        </w:rPr>
        <w:t>Leah Wilks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</w:t>
      </w:r>
      <w:r w:rsidR="0032742F"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 Light" w:hAnsi="Gill Sans Light"/>
          <w:sz w:val="16"/>
        </w:rPr>
        <w:t>(My) Tom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 w:rsidR="0032742F">
        <w:rPr>
          <w:rFonts w:ascii="Gill Sans Light" w:hAnsi="Gill Sans Light"/>
          <w:sz w:val="16"/>
        </w:rPr>
        <w:t xml:space="preserve">       </w:t>
      </w:r>
      <w:proofErr w:type="spellStart"/>
      <w:r>
        <w:rPr>
          <w:rFonts w:ascii="Gill Sans Light" w:hAnsi="Gill Sans Light"/>
          <w:sz w:val="16"/>
        </w:rPr>
        <w:t>Chor</w:t>
      </w:r>
      <w:proofErr w:type="spellEnd"/>
      <w:r>
        <w:rPr>
          <w:rFonts w:ascii="Gill Sans Light" w:hAnsi="Gill Sans Light"/>
          <w:sz w:val="16"/>
        </w:rPr>
        <w:t xml:space="preserve">: Linda </w:t>
      </w:r>
      <w:proofErr w:type="spellStart"/>
      <w:r>
        <w:rPr>
          <w:rFonts w:ascii="Gill Sans Light" w:hAnsi="Gill Sans Light"/>
          <w:sz w:val="16"/>
        </w:rPr>
        <w:t>Lehovec</w:t>
      </w:r>
      <w:proofErr w:type="spellEnd"/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Mountain Dew Honey Spring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 w:rsidR="0032742F">
        <w:rPr>
          <w:rFonts w:ascii="Gill Sans Light" w:hAnsi="Gill Sans Light"/>
          <w:sz w:val="16"/>
        </w:rPr>
        <w:t xml:space="preserve">       </w:t>
      </w:r>
      <w:proofErr w:type="spellStart"/>
      <w:r>
        <w:rPr>
          <w:rFonts w:ascii="Gill Sans Light" w:hAnsi="Gill Sans Light"/>
          <w:sz w:val="16"/>
        </w:rPr>
        <w:t>Chor</w:t>
      </w:r>
      <w:proofErr w:type="spellEnd"/>
      <w:r>
        <w:rPr>
          <w:rFonts w:ascii="Gill Sans Light" w:hAnsi="Gill Sans Light"/>
          <w:sz w:val="16"/>
        </w:rPr>
        <w:t>: G. Courvoisier</w:t>
      </w:r>
      <w:r w:rsidR="00A748A1">
        <w:rPr>
          <w:rFonts w:ascii="Gill Sans Light" w:hAnsi="Gill Sans Light"/>
          <w:sz w:val="16"/>
        </w:rPr>
        <w:tab/>
        <w:t xml:space="preserve">  </w:t>
      </w:r>
      <w:r w:rsidR="00A748A1">
        <w:rPr>
          <w:rFonts w:ascii="Gill Sans Light" w:hAnsi="Gill Sans Light"/>
          <w:sz w:val="16"/>
        </w:rPr>
        <w:tab/>
        <w:t xml:space="preserve">     </w:t>
      </w:r>
      <w:r w:rsidR="0032742F">
        <w:rPr>
          <w:rFonts w:ascii="Gill Sans Light" w:hAnsi="Gill Sans Light"/>
          <w:sz w:val="16"/>
        </w:rPr>
        <w:tab/>
      </w:r>
      <w:r w:rsidR="0032742F">
        <w:rPr>
          <w:rFonts w:ascii="Gill Sans Light" w:hAnsi="Gill Sans Light"/>
          <w:sz w:val="16"/>
        </w:rPr>
        <w:tab/>
        <w:t xml:space="preserve">     </w:t>
      </w:r>
      <w:r w:rsidR="00A748A1" w:rsidRPr="00E71151">
        <w:rPr>
          <w:rFonts w:ascii="Gill Sans" w:hAnsi="Gill Sans"/>
          <w:sz w:val="16"/>
        </w:rPr>
        <w:t xml:space="preserve">Brian </w:t>
      </w:r>
      <w:proofErr w:type="spellStart"/>
      <w:r w:rsidR="00A748A1" w:rsidRPr="00E71151">
        <w:rPr>
          <w:rFonts w:ascii="Gill Sans" w:hAnsi="Gill Sans"/>
          <w:sz w:val="16"/>
        </w:rPr>
        <w:t>Boitano</w:t>
      </w:r>
      <w:proofErr w:type="spellEnd"/>
      <w:r w:rsidR="00A748A1" w:rsidRPr="00E71151">
        <w:rPr>
          <w:rFonts w:ascii="Gill Sans" w:hAnsi="Gill Sans"/>
          <w:sz w:val="16"/>
        </w:rPr>
        <w:t xml:space="preserve"> Ice Skating Spectacular</w:t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  <w:t xml:space="preserve">      Craftwork</w:t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</w:r>
      <w:r w:rsidR="00A748A1">
        <w:rPr>
          <w:rFonts w:ascii="Gill Sans" w:hAnsi="Gill Sans"/>
          <w:sz w:val="16"/>
        </w:rPr>
        <w:tab/>
        <w:t xml:space="preserve">     </w:t>
      </w:r>
      <w:r w:rsidR="00A748A1" w:rsidRPr="00E71151">
        <w:rPr>
          <w:rFonts w:ascii="Gill Sans Light" w:hAnsi="Gill Sans Light"/>
          <w:sz w:val="16"/>
        </w:rPr>
        <w:t>Mandalay Bay, Las Vegas (c</w:t>
      </w:r>
      <w:r w:rsidR="00A748A1">
        <w:rPr>
          <w:rFonts w:ascii="Gill Sans Light" w:hAnsi="Gill Sans Light"/>
          <w:sz w:val="16"/>
        </w:rPr>
        <w:t>rafts</w:t>
      </w:r>
      <w:r w:rsidR="00A748A1" w:rsidRPr="00E71151">
        <w:rPr>
          <w:rFonts w:ascii="Gill Sans Light" w:hAnsi="Gill Sans Light"/>
          <w:sz w:val="16"/>
        </w:rPr>
        <w:t>)</w:t>
      </w:r>
      <w:r w:rsidR="00A748A1">
        <w:rPr>
          <w:rFonts w:ascii="Gill Sans Light" w:hAnsi="Gill Sans Light"/>
          <w:sz w:val="16"/>
        </w:rPr>
        <w:t xml:space="preserve"> 2003-2006</w:t>
      </w:r>
      <w:r w:rsidR="00A748A1">
        <w:rPr>
          <w:rFonts w:ascii="Gill Sans Light" w:hAnsi="Gill Sans Light"/>
          <w:sz w:val="16"/>
        </w:rPr>
        <w:tab/>
      </w:r>
      <w:r w:rsidR="00A748A1">
        <w:rPr>
          <w:rFonts w:ascii="Gill Sans Light" w:hAnsi="Gill Sans Light"/>
          <w:sz w:val="16"/>
        </w:rPr>
        <w:tab/>
        <w:t xml:space="preserve">      Producer: B. </w:t>
      </w:r>
      <w:proofErr w:type="spellStart"/>
      <w:r w:rsidR="00A748A1">
        <w:rPr>
          <w:rFonts w:ascii="Gill Sans Light" w:hAnsi="Gill Sans Light"/>
          <w:sz w:val="16"/>
        </w:rPr>
        <w:t>Boitano</w:t>
      </w:r>
      <w:proofErr w:type="spellEnd"/>
    </w:p>
    <w:p w:rsidR="00A748A1" w:rsidRDefault="00AA16C6" w:rsidP="00AA16C6">
      <w:pPr>
        <w:spacing w:line="360" w:lineRule="auto"/>
        <w:ind w:left="2160" w:firstLine="720"/>
        <w:rPr>
          <w:rFonts w:ascii="Gill Sans" w:hAnsi="Gill Sans"/>
          <w:sz w:val="16"/>
        </w:rPr>
      </w:pPr>
      <w:r>
        <w:rPr>
          <w:rFonts w:ascii="Gill Sans" w:hAnsi="Gill Sans"/>
          <w:sz w:val="16"/>
        </w:rPr>
        <w:t xml:space="preserve">     </w:t>
      </w:r>
      <w:r w:rsidR="00A748A1">
        <w:rPr>
          <w:rFonts w:ascii="Gill Sans" w:hAnsi="Gill Sans"/>
          <w:sz w:val="16"/>
        </w:rPr>
        <w:t xml:space="preserve">Joe Goode Performance Group, San Francisco, CA       </w:t>
      </w:r>
      <w:r w:rsidR="00A748A1">
        <w:rPr>
          <w:rFonts w:ascii="Gill Sans" w:hAnsi="Gill Sans"/>
          <w:sz w:val="16"/>
        </w:rPr>
        <w:tab/>
        <w:t xml:space="preserve">      Design</w:t>
      </w:r>
    </w:p>
    <w:p w:rsidR="00A748A1" w:rsidRDefault="00A748A1" w:rsidP="00A748A1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</w:t>
      </w:r>
      <w:r>
        <w:rPr>
          <w:rFonts w:ascii="Gill Sans Light" w:hAnsi="Gill Sans Light"/>
          <w:sz w:val="16"/>
        </w:rPr>
        <w:t xml:space="preserve">  </w:t>
      </w:r>
      <w:r>
        <w:rPr>
          <w:rFonts w:ascii="Gill Sans Light" w:hAnsi="Gill Sans Light"/>
          <w:sz w:val="16"/>
        </w:rPr>
        <w:t>Without A Place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 Choreographer: Joe Goode</w:t>
      </w:r>
    </w:p>
    <w:p w:rsidR="00A748A1" w:rsidRDefault="00A748A1" w:rsidP="00740345">
      <w:pPr>
        <w:spacing w:line="360" w:lineRule="auto"/>
        <w:rPr>
          <w:rFonts w:ascii="Gill Sans Light" w:hAnsi="Gill Sans Light"/>
          <w:sz w:val="16"/>
        </w:rPr>
      </w:pPr>
    </w:p>
    <w:p w:rsidR="000B3E0D" w:rsidRDefault="000B3E0D" w:rsidP="00740345">
      <w:pPr>
        <w:spacing w:line="360" w:lineRule="auto"/>
        <w:rPr>
          <w:rFonts w:ascii="Gill Sans Light" w:hAnsi="Gill Sans Light"/>
          <w:b/>
          <w:spacing w:val="60"/>
          <w:sz w:val="16"/>
        </w:rPr>
      </w:pPr>
    </w:p>
    <w:p w:rsidR="00740345" w:rsidRPr="00F82E1D" w:rsidRDefault="00740345" w:rsidP="00740345">
      <w:pPr>
        <w:spacing w:line="360" w:lineRule="auto"/>
        <w:rPr>
          <w:rFonts w:ascii="Gill Sans Light" w:hAnsi="Gill Sans Light"/>
          <w:spacing w:val="60"/>
          <w:sz w:val="16"/>
        </w:rPr>
      </w:pPr>
      <w:r>
        <w:rPr>
          <w:rFonts w:ascii="Gill Sans" w:hAnsi="Gill Sans"/>
          <w:b/>
          <w:spacing w:val="60"/>
          <w:sz w:val="18"/>
        </w:rPr>
        <w:t>EDUCATION</w:t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California College of Arts and Crafts:</w:t>
      </w:r>
      <w:r>
        <w:rPr>
          <w:rFonts w:ascii="Gill Sans Light" w:hAnsi="Gill Sans Light"/>
          <w:sz w:val="16"/>
        </w:rPr>
        <w:t xml:space="preserve"> BFA with Distinction, Painting, 2003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American Conservatory Theater, San Francisco, CA:</w:t>
      </w:r>
      <w:r>
        <w:rPr>
          <w:rFonts w:ascii="Gill Sans Light" w:hAnsi="Gill Sans Light"/>
          <w:sz w:val="16"/>
        </w:rPr>
        <w:t xml:space="preserve"> one-year Costume internship, 1990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r>
        <w:rPr>
          <w:rFonts w:ascii="Gill Sans" w:hAnsi="Gill Sans"/>
          <w:sz w:val="16"/>
        </w:rPr>
        <w:t>University of California, Berkeley:</w:t>
      </w:r>
      <w:r>
        <w:rPr>
          <w:rFonts w:ascii="Gill Sans Light" w:hAnsi="Gill Sans Light"/>
          <w:sz w:val="16"/>
        </w:rPr>
        <w:t xml:space="preserve"> BA, History of Art, 1990</w:t>
      </w:r>
    </w:p>
    <w:p w:rsidR="00740345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</w:t>
      </w:r>
      <w:r>
        <w:rPr>
          <w:rFonts w:ascii="Gill Sans" w:hAnsi="Gill Sans"/>
          <w:sz w:val="16"/>
        </w:rPr>
        <w:t xml:space="preserve"> </w:t>
      </w:r>
      <w:proofErr w:type="spellStart"/>
      <w:r>
        <w:rPr>
          <w:rFonts w:ascii="Gill Sans" w:hAnsi="Gill Sans"/>
          <w:sz w:val="16"/>
        </w:rPr>
        <w:t>Universitaet</w:t>
      </w:r>
      <w:proofErr w:type="spellEnd"/>
      <w:r>
        <w:rPr>
          <w:rFonts w:ascii="Gill Sans" w:hAnsi="Gill Sans"/>
          <w:sz w:val="16"/>
        </w:rPr>
        <w:t xml:space="preserve"> </w:t>
      </w:r>
      <w:proofErr w:type="spellStart"/>
      <w:r>
        <w:rPr>
          <w:rFonts w:ascii="Gill Sans" w:hAnsi="Gill Sans"/>
          <w:sz w:val="16"/>
        </w:rPr>
        <w:t>zu</w:t>
      </w:r>
      <w:proofErr w:type="spellEnd"/>
      <w:r>
        <w:rPr>
          <w:rFonts w:ascii="Gill Sans" w:hAnsi="Gill Sans"/>
          <w:sz w:val="16"/>
        </w:rPr>
        <w:t xml:space="preserve"> </w:t>
      </w:r>
      <w:proofErr w:type="spellStart"/>
      <w:r>
        <w:rPr>
          <w:rFonts w:ascii="Gill Sans" w:hAnsi="Gill Sans"/>
          <w:sz w:val="16"/>
        </w:rPr>
        <w:t>Goettingen</w:t>
      </w:r>
      <w:proofErr w:type="spellEnd"/>
      <w:r>
        <w:rPr>
          <w:rFonts w:ascii="Gill Sans" w:hAnsi="Gill Sans"/>
          <w:sz w:val="16"/>
        </w:rPr>
        <w:t xml:space="preserve">, Germany: </w:t>
      </w:r>
      <w:r>
        <w:rPr>
          <w:rFonts w:ascii="Gill Sans Light" w:hAnsi="Gill Sans Light"/>
          <w:sz w:val="16"/>
        </w:rPr>
        <w:t>1989-89</w:t>
      </w:r>
    </w:p>
    <w:p w:rsidR="002228AF" w:rsidRDefault="00740345" w:rsidP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    </w:t>
      </w:r>
      <w:proofErr w:type="spellStart"/>
      <w:r>
        <w:rPr>
          <w:rFonts w:ascii="Gill Sans" w:hAnsi="Gill Sans"/>
          <w:sz w:val="16"/>
        </w:rPr>
        <w:t>Scuola</w:t>
      </w:r>
      <w:proofErr w:type="spellEnd"/>
      <w:r>
        <w:rPr>
          <w:rFonts w:ascii="Gill Sans" w:hAnsi="Gill Sans"/>
          <w:sz w:val="16"/>
        </w:rPr>
        <w:t xml:space="preserve"> di Lingua e </w:t>
      </w:r>
      <w:proofErr w:type="spellStart"/>
      <w:r>
        <w:rPr>
          <w:rFonts w:ascii="Gill Sans" w:hAnsi="Gill Sans"/>
          <w:sz w:val="16"/>
        </w:rPr>
        <w:t>Cultura</w:t>
      </w:r>
      <w:proofErr w:type="spellEnd"/>
      <w:r>
        <w:rPr>
          <w:rFonts w:ascii="Gill Sans" w:hAnsi="Gill Sans"/>
          <w:sz w:val="16"/>
        </w:rPr>
        <w:t xml:space="preserve"> per </w:t>
      </w:r>
      <w:proofErr w:type="spellStart"/>
      <w:r>
        <w:rPr>
          <w:rFonts w:ascii="Gill Sans" w:hAnsi="Gill Sans"/>
          <w:sz w:val="16"/>
        </w:rPr>
        <w:t>Stranieri</w:t>
      </w:r>
      <w:proofErr w:type="spellEnd"/>
      <w:r>
        <w:rPr>
          <w:rFonts w:ascii="Gill Sans" w:hAnsi="Gill Sans"/>
          <w:sz w:val="16"/>
        </w:rPr>
        <w:t xml:space="preserve">, Florence, Italy: </w:t>
      </w:r>
      <w:r>
        <w:rPr>
          <w:rFonts w:ascii="Gill Sans Light" w:hAnsi="Gill Sans Light"/>
          <w:sz w:val="16"/>
        </w:rPr>
        <w:t xml:space="preserve">1986-87 </w:t>
      </w:r>
    </w:p>
    <w:p w:rsidR="002228AF" w:rsidRDefault="002228AF" w:rsidP="00740345">
      <w:pPr>
        <w:spacing w:line="360" w:lineRule="auto"/>
        <w:rPr>
          <w:rFonts w:ascii="Gill Sans Light" w:hAnsi="Gill Sans Light"/>
          <w:sz w:val="16"/>
        </w:rPr>
      </w:pPr>
    </w:p>
    <w:p w:rsidR="00703FEC" w:rsidRPr="00820AEB" w:rsidRDefault="00740345">
      <w:pPr>
        <w:spacing w:line="360" w:lineRule="auto"/>
        <w:rPr>
          <w:rFonts w:ascii="Gill Sans Light" w:hAnsi="Gill Sans Light"/>
          <w:sz w:val="16"/>
        </w:rPr>
      </w:pP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</w:r>
      <w:r>
        <w:rPr>
          <w:rFonts w:ascii="Gill Sans Light" w:hAnsi="Gill Sans Light"/>
          <w:sz w:val="16"/>
        </w:rPr>
        <w:tab/>
        <w:t xml:space="preserve"> </w:t>
      </w:r>
      <w:bookmarkEnd w:id="0"/>
      <w:bookmarkEnd w:id="1"/>
    </w:p>
    <w:sectPr w:rsidR="00703FEC" w:rsidRPr="00820AEB" w:rsidSect="00740345">
      <w:pgSz w:w="12240" w:h="15840"/>
      <w:pgMar w:top="1440" w:right="115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06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565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A5E56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6785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1D6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5044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2499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0EF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9C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2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EE30DC"/>
    <w:multiLevelType w:val="hybridMultilevel"/>
    <w:tmpl w:val="E5CAF2E0"/>
    <w:lvl w:ilvl="0" w:tplc="88285168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1B3D35"/>
    <w:multiLevelType w:val="hybridMultilevel"/>
    <w:tmpl w:val="A7E6C206"/>
    <w:lvl w:ilvl="0" w:tplc="D9FEE872">
      <w:start w:val="2006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8B5CF2"/>
    <w:multiLevelType w:val="hybridMultilevel"/>
    <w:tmpl w:val="1DE4FAC2"/>
    <w:lvl w:ilvl="0" w:tplc="42B883A8">
      <w:start w:val="2006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C0959"/>
    <w:multiLevelType w:val="hybridMultilevel"/>
    <w:tmpl w:val="7526A184"/>
    <w:lvl w:ilvl="0" w:tplc="FB6E36EA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CF0368"/>
    <w:multiLevelType w:val="hybridMultilevel"/>
    <w:tmpl w:val="8F2AA8DC"/>
    <w:lvl w:ilvl="0" w:tplc="04762FDA">
      <w:start w:val="2002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BE0EEF"/>
    <w:multiLevelType w:val="hybridMultilevel"/>
    <w:tmpl w:val="BFD4A928"/>
    <w:lvl w:ilvl="0" w:tplc="97BE481A">
      <w:start w:val="200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5BED"/>
    <w:multiLevelType w:val="hybridMultilevel"/>
    <w:tmpl w:val="523AF796"/>
    <w:lvl w:ilvl="0" w:tplc="C2667C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5FC4B03"/>
    <w:multiLevelType w:val="multilevel"/>
    <w:tmpl w:val="C8D63AEA"/>
    <w:lvl w:ilvl="0">
      <w:start w:val="1995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u w:val="single"/>
      </w:rPr>
    </w:lvl>
    <w:lvl w:ilvl="1">
      <w:start w:val="2001"/>
      <w:numFmt w:val="decimal"/>
      <w:lvlText w:val="%1-%2"/>
      <w:lvlJc w:val="left"/>
      <w:pPr>
        <w:tabs>
          <w:tab w:val="num" w:pos="860"/>
        </w:tabs>
        <w:ind w:left="860" w:hanging="8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19" w15:restartNumberingAfterBreak="0">
    <w:nsid w:val="53540114"/>
    <w:multiLevelType w:val="multilevel"/>
    <w:tmpl w:val="298A1ECA"/>
    <w:lvl w:ilvl="0">
      <w:start w:val="1990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48C5541"/>
    <w:multiLevelType w:val="multilevel"/>
    <w:tmpl w:val="AF562958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70A60DD"/>
    <w:multiLevelType w:val="hybridMultilevel"/>
    <w:tmpl w:val="F6D286DC"/>
    <w:lvl w:ilvl="0" w:tplc="DD64D16C">
      <w:start w:val="200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213AE"/>
    <w:multiLevelType w:val="hybridMultilevel"/>
    <w:tmpl w:val="C5AAA3DA"/>
    <w:lvl w:ilvl="0" w:tplc="35BCB70E">
      <w:start w:val="2008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75AAD"/>
    <w:multiLevelType w:val="hybridMultilevel"/>
    <w:tmpl w:val="5CB299A8"/>
    <w:lvl w:ilvl="0" w:tplc="14348CC6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D7040"/>
    <w:multiLevelType w:val="multilevel"/>
    <w:tmpl w:val="242AA6A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337071"/>
    <w:multiLevelType w:val="multilevel"/>
    <w:tmpl w:val="E7C64BA2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Gill Sans" w:hAnsi="Gill Sans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Gill Sans" w:hAnsi="Gill Sans" w:hint="default"/>
      </w:rPr>
    </w:lvl>
  </w:abstractNum>
  <w:abstractNum w:abstractNumId="26" w15:restartNumberingAfterBreak="0">
    <w:nsid w:val="74B62F2E"/>
    <w:multiLevelType w:val="hybridMultilevel"/>
    <w:tmpl w:val="C4D0D2B0"/>
    <w:lvl w:ilvl="0" w:tplc="1A784854">
      <w:start w:val="200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D396A"/>
    <w:multiLevelType w:val="hybridMultilevel"/>
    <w:tmpl w:val="25C6730E"/>
    <w:lvl w:ilvl="0" w:tplc="8D888518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3"/>
  </w:num>
  <w:num w:numId="5">
    <w:abstractNumId w:val="16"/>
  </w:num>
  <w:num w:numId="6">
    <w:abstractNumId w:val="11"/>
  </w:num>
  <w:num w:numId="7">
    <w:abstractNumId w:val="13"/>
  </w:num>
  <w:num w:numId="8">
    <w:abstractNumId w:val="21"/>
  </w:num>
  <w:num w:numId="9">
    <w:abstractNumId w:val="12"/>
  </w:num>
  <w:num w:numId="10">
    <w:abstractNumId w:val="25"/>
  </w:num>
  <w:num w:numId="11">
    <w:abstractNumId w:val="17"/>
  </w:num>
  <w:num w:numId="12">
    <w:abstractNumId w:val="27"/>
  </w:num>
  <w:num w:numId="13">
    <w:abstractNumId w:val="19"/>
  </w:num>
  <w:num w:numId="14">
    <w:abstractNumId w:val="20"/>
  </w:num>
  <w:num w:numId="15">
    <w:abstractNumId w:val="18"/>
  </w:num>
  <w:num w:numId="16">
    <w:abstractNumId w:val="14"/>
  </w:num>
  <w:num w:numId="17">
    <w:abstractNumId w:val="22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" w:dllVersion="2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EC"/>
    <w:rsid w:val="00061A82"/>
    <w:rsid w:val="00064ADB"/>
    <w:rsid w:val="00094775"/>
    <w:rsid w:val="000A4757"/>
    <w:rsid w:val="000B3E0D"/>
    <w:rsid w:val="000C0BF0"/>
    <w:rsid w:val="00134357"/>
    <w:rsid w:val="00137569"/>
    <w:rsid w:val="001A0397"/>
    <w:rsid w:val="001B2DA1"/>
    <w:rsid w:val="001D5435"/>
    <w:rsid w:val="001E7925"/>
    <w:rsid w:val="002100DC"/>
    <w:rsid w:val="002228AF"/>
    <w:rsid w:val="002B3387"/>
    <w:rsid w:val="0032742F"/>
    <w:rsid w:val="00347BF9"/>
    <w:rsid w:val="00381615"/>
    <w:rsid w:val="003C5F1D"/>
    <w:rsid w:val="003E2457"/>
    <w:rsid w:val="00413E08"/>
    <w:rsid w:val="004375CE"/>
    <w:rsid w:val="004511A8"/>
    <w:rsid w:val="00484647"/>
    <w:rsid w:val="00487210"/>
    <w:rsid w:val="0049629E"/>
    <w:rsid w:val="005233AB"/>
    <w:rsid w:val="00525A9E"/>
    <w:rsid w:val="005304CB"/>
    <w:rsid w:val="00580DAE"/>
    <w:rsid w:val="005B55C2"/>
    <w:rsid w:val="006407F9"/>
    <w:rsid w:val="0066132D"/>
    <w:rsid w:val="00687FFC"/>
    <w:rsid w:val="0069661B"/>
    <w:rsid w:val="006C38BE"/>
    <w:rsid w:val="00703FEC"/>
    <w:rsid w:val="00740345"/>
    <w:rsid w:val="007575CE"/>
    <w:rsid w:val="007844E3"/>
    <w:rsid w:val="008046B3"/>
    <w:rsid w:val="00820AEB"/>
    <w:rsid w:val="00876706"/>
    <w:rsid w:val="008C4F75"/>
    <w:rsid w:val="00A05F54"/>
    <w:rsid w:val="00A069E6"/>
    <w:rsid w:val="00A748A1"/>
    <w:rsid w:val="00AA16C6"/>
    <w:rsid w:val="00B90E77"/>
    <w:rsid w:val="00BE7439"/>
    <w:rsid w:val="00C0057F"/>
    <w:rsid w:val="00C02773"/>
    <w:rsid w:val="00CD239B"/>
    <w:rsid w:val="00CD34BF"/>
    <w:rsid w:val="00D75501"/>
    <w:rsid w:val="00DA0BE6"/>
    <w:rsid w:val="00DE7DB1"/>
    <w:rsid w:val="00E02400"/>
    <w:rsid w:val="00E37045"/>
    <w:rsid w:val="00E41838"/>
    <w:rsid w:val="00F36070"/>
    <w:rsid w:val="00F43EAB"/>
    <w:rsid w:val="00F82E1D"/>
    <w:rsid w:val="00F96134"/>
    <w:rsid w:val="00FC5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FE2C"/>
  <w15:docId w15:val="{7CCD62FC-037E-1548-ACC8-40DD6F50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4CB"/>
  </w:style>
  <w:style w:type="paragraph" w:styleId="Heading1">
    <w:name w:val="heading 1"/>
    <w:basedOn w:val="Normal"/>
    <w:next w:val="Normal"/>
    <w:qFormat/>
    <w:rsid w:val="005304CB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740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4CB"/>
    <w:rPr>
      <w:color w:val="0000FF"/>
      <w:u w:val="single"/>
    </w:rPr>
  </w:style>
  <w:style w:type="character" w:styleId="FollowedHyperlink">
    <w:name w:val="FollowedHyperlink"/>
    <w:basedOn w:val="DefaultParagraphFont"/>
    <w:rsid w:val="005304C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740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8046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46B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 Curtis-Randolph</vt:lpstr>
    </vt:vector>
  </TitlesOfParts>
  <Company>curtis-murray, llc</Company>
  <LinksUpToDate>false</LinksUpToDate>
  <CharactersWithSpaces>3551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http://www.kimcurtis.net/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Curtis-Randolph</dc:title>
  <dc:subject/>
  <dc:creator>kim curtis</dc:creator>
  <cp:keywords/>
  <cp:lastModifiedBy>Curtis, Kimberly D</cp:lastModifiedBy>
  <cp:revision>2</cp:revision>
  <cp:lastPrinted>2019-01-23T16:26:00Z</cp:lastPrinted>
  <dcterms:created xsi:type="dcterms:W3CDTF">2019-01-23T16:29:00Z</dcterms:created>
  <dcterms:modified xsi:type="dcterms:W3CDTF">2019-01-23T16:29:00Z</dcterms:modified>
</cp:coreProperties>
</file>